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B" w:rsidRPr="005F6A1B" w:rsidRDefault="005F6A1B" w:rsidP="005F6A1B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40"/>
          <w:szCs w:val="40"/>
          <w:lang w:eastAsia="ru-RU"/>
        </w:rPr>
      </w:pPr>
      <w:r w:rsidRPr="005F6A1B">
        <w:rPr>
          <w:rFonts w:ascii="Arial" w:eastAsia="Times New Roman" w:hAnsi="Arial" w:cs="Arial"/>
          <w:color w:val="3C4046"/>
          <w:sz w:val="40"/>
          <w:szCs w:val="40"/>
          <w:lang w:eastAsia="ru-RU"/>
        </w:rPr>
        <w:t>Перечень документов преподавателя-организатора НВП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I. Приказы (обязательные):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     Приказ о введении начальной военной подготовки (издаётся в год её введения).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     Приказ о возложении ответственности на преподавателя-организатора НВП за хранение учебного имущества (издаётся при вступлении военрука в должность)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3.     Приказ о начале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обучения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по начальной военной подготовке в 20__- 20__ учебном году.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     Приказ о назначении командиров взводов и отделений.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     Приказ о создании Совета по военно-патриотическому воспитанию.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     Приказ о проведении военно-спортивной игры «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Жас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Улан» в учебном году и создании Совета консультантов.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     Приказ о создании методической комиссии по НВП, физкультуре и МСП.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     Приказ о проведении учебно-полевых сборов.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     Приказ по проведению месячника по военно-патриотическому воспитанию учащихся.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                        Приказ о проведении стрельб из пневматического оружия.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                        Приказ о проведении военно-спортивного праздника посвящённого окончанию курса НВП.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12.                        Приказ об окончании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обучения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по начальной военной подготовке.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Приказы (дополнительные):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     Приказ о создании и работе Совета музея (Зала Боевой Славы).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     Приказ об организации и работе военно-патриотического клуба в школе.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II. Планы: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     Понедельный план прохождения НВП.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     Календарный план.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     Поурочный план.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     Личный план преподавателя-организатора НВП.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     План работы кабинета НВП.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     План работы совета по военно-патриотическому воспитанию.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     План работы методической комиссии по НВП, ФК и МСП.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     План работы по усовершенствованию учебно-материальной базы НВП.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9.     Раздел годового плана работы школы: «Начальная военная подготовка и военно-патриотическое воспитание».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   План подготовки к проведению учебно-полевых сборов с учащимися 11-х классов.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  План проведения месячника по военно-патриотическому воспитанию.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12.  План проведения военно-спортивного праздника, посвящённого окончанию курса НВП.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13.  Рекомендации по 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межпредметным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связям с общеобразовательными предметами.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14.  Тетрадь по 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взаимопосещению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уроков.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15.  Протоколы заседаний методической комиссии по НВП, ФК и МСП.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16. Отчёт о состоянии НВП и военно-патриотической работы за учебный год.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        </w:t>
      </w:r>
      <w:proofErr w:type="gramStart"/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о</w:t>
      </w:r>
      <w:proofErr w:type="gramEnd"/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Приказ №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«___»_____________1996 год.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О введении начальной военной подготовки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в школе_______________________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 соответствии с Постановлением Правительства Республики Казахстан от 1 ноября 1996 года № 1340 «О начальной военной подготовке», программы по НВП приказываю: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 1996-97 учебном году приступить к занятиям по начальной военной подготовке.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 занятиям НВП привлечь всех учащихся 10-х, 11-х классов, за исключением лиц, освобождённых по состоянию здоровья.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Проведение занятий по НВП возложить на преподавателя - организатора НВП Ф.И.О.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Проведение занятий по медико-санитарной подготовке возложить на мед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.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естру школы Ф.И.О.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Занятия по НВП проводить два часа в неделю с каждым классом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согласно расписания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Для занятий выделить помещение для военного кабинета.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 течени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учебного года оформить и оборудовать следующие элементы учебно-материальной базы: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 военный кабинет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 комнату для хранения имущества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 строевую площадку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 пневматический тир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 место для изучения обязанностей дневального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  Преподавателям физкультуры оборудовать спортивный городок.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 xml:space="preserve">9.  Преподавателю-организатору НВП подготовить к занятиям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наглядные</w:t>
      </w:r>
      <w:proofErr w:type="gramEnd"/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 пособия, провести учёт учебного имущества.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 Приказ довести до всего педагогического коллектива школы.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Директор школы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        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 №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от «___»_______________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 xml:space="preserve">О возложении ответственности </w:t>
      </w:r>
      <w:proofErr w:type="gramStart"/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за</w:t>
      </w:r>
      <w:proofErr w:type="gramEnd"/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хранение учебного имущества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В соответствии с основными  требованиями  к правилам хранения, учёта  и сбережения учебного оружия, военно-технического имущества, пневматического оружия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ПРИКАЗЫВАЮ: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Ответственность за организацию получения, учёта, хранения и использования  учебного имущества возложить на преподавателя-организатора НВП ____________________________.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Хранение  учебного имущества производить в строгом соответствии с инструкциями по правилам хранения и сбережения.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Для организации учёта учебного имущества  вести  книгу учёта и движения учебного имущества, учёта литературы и наглядных пособий.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Преподавателю-организатору НВП  проверять наличие  учебного имущества при каждом вскрытии комнаты для хранения имущества.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                Директор  школы                                 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 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            Приказ №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 от «___»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softHyphen/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softHyphen/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softHyphen/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softHyphen/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softHyphen/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softHyphen/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softHyphen/>
        <w:t>______________20__г.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 xml:space="preserve">О начале обучения по </w:t>
      </w:r>
      <w:proofErr w:type="gramStart"/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начальной</w:t>
      </w:r>
      <w:proofErr w:type="gramEnd"/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военной подготовке в 2014 - 2015 учебном году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        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Во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исполнении Постановления правительства Республики Казахстан    « Правила   подготовки граждан к воинской службе, организации и проведения, а также формирования учебно-материальной базы начальной военной подготовки» от 11 февраля 2011 года №118, государственной программы по НВП, утвержденной приказом Министерства образования и науки Республики Казахстан и в связи с началом нового учебного года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ПРИКАЗЫВАЮ: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I. Всем студентам 1-3 курсов приступить к занятиям по начальной военной подготовке  с 3 сентября 2014 года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согласно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утвержденного расписания.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II. Руководителем занятий назначить преподавателя-организатора НВП  ____________________.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III. Преподавателю-организатору НВП  в срок до 15 сентября составить  календарно-тематический план, и представить на утверждение.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IV. В целях дальнейшего повышения уровня  организаций занятий, мероприятий по военно-патриотической работе провести совещание с кураторами групп 1-3 курсов « Об организации и формировании учебных подразделений».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V. Преподавателю организатору НВП совместно с заместителем по УВР  до 25 сентября составить  план военно-патриотической  работы на учебный год.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VI. В срок до 15 мая с юношами 2 курса на базе колледжа провести учебно-полевые сборы.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VII. Преподавателю-организатору НВП до 20 сентября составить подробный план оформления и оборудования военного кабинета.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VIII. Приказ довести до всего преподавательского состава.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      Директор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                                           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        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«___»_____________20__г.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О назначении командиров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взводов и отделений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         В целях обеспечения более организованного проведения занятий по начальной военной подготовке и привития учащимся практических навыков в выполнении требований Уставов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ВС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РК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ПРИКАЗЫВАЮ: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I. Каждый 10, 11 класс на занятиях по НВП именовать учебным взводом и присвоить им следующие наименования: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                  11___ - I учебный взвод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                  11___ - II учебный взвод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                  10___ - III учебный взвод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                  10___ - IV учебный взвод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II. Каждый учебный взвод разделить на 2 отделения.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III. Командирами взводов и отделений назначить: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 взвод – Ф.И. – командир взвода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        Ф.И. – командир 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      Ф.И. – командир II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II взвод – Ф.И. – командир взвода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       Ф.И. – командир 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       Ф.И. – командир II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III взвод – Ф.И. – командир взвода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         Ф.И. – командир 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         Ф.И. – командир II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IV взвод – Ф.И. – командир взвода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         Ф.И. – командир 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         Ф.И. – командир II отделения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IV. Учащиеся всех учебных взводов обязаны прибывать на занятия по НВП подготовленными и одетыми по установленной форме одежды: зелёная рубашка, зелёный галстук для девушек и камуфляжная форма для юношей. На практические занятия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одетыми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по сезону.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V. Приказ довести до всего педагогического коллектива и учащихся старших классов.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Директор школы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        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«___»_____________20__г.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О проведении военно-спортивной игры «</w:t>
      </w:r>
      <w:proofErr w:type="spellStart"/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Жас</w:t>
      </w:r>
      <w:proofErr w:type="spellEnd"/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 xml:space="preserve"> Улан»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и создание Совета консультантов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 целях более качественной подготовке юношей к службе в Вооружённых Силах Республики Казахстан, воспитания у учащихся школы высоких нравственных качеств, крепкой физической и психологической закалки.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ПРИКАЗЫВАЮ: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С 1 октября 20__года возобновить в системе юнармейского движения военно-спортивную игру «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Жас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Улан» для учащихся 9-11 классов.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Для методического и педагогического руководства игрой создать Совет консультантов в составе: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Ф.И.О. – председатель совета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Ф.И.О. – военный консультант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Ф.И.О. – консультант по медико-санитарной подготовке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Ф.И.О. – консультант по физической подготовке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Ф.И.О. – консультант по тактической подготовке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Ф.И.О. – консультант по огневой подготовке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Ф.И.О. – консультант по поисково-шефской работе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3. Организатору внеклассной и внешкольной работы совместно с преподавателем организатором НВП разработать рекомендации по проведению игры и представить на утверждение.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Настоящий приказ объявить всему педагогическому коллективу школы.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Директор школы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        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«___»______________20__г.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О создании методической комиссии учителей   НВП,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физической культуры и медико-санитарной подготовки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 В целях  совместной методической работы, координации деятельности по воспитанию и физическому совершенствованию допризывной молодежи школы приказываю: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Создать методическую комиссию учителей начальной военной подготовки, физкультуры и медико-санитарной подготовки  в составе: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1.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Ф.И.О. – председатель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Ф.И.О.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Ф.И.О.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Ф.И.О.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Ф.И.О.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</w:t>
      </w:r>
      <w:r w:rsidRPr="005F6A1B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Ф.И.О.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Методическая комиссия должна направлять работу учащихся и проводить совместные мероприятия по улучшению подготовки юношей к службе в Вооружённых Силах Республики Казахстан, сдачи президентских тестов, выполнения нормативов по физической культуре и основам медицинских знаний.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Заседания комиссии проводить 1 раз в месяц – последний понедельник.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Данный приказ довести до всего педагогического коллектива  школы.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Директор школы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                                           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«___»______________20__г.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  об окончании обучения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 по начальной военной подготовке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В 20__ - 20__ учебном году начальной военной подготовкой в 10-11 классах занималось ___ учащихся, в том числе ___ - юношей, ___ - девушек. Большинство учащихся 10-11 классов программный материал усвоили глубоко.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        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Все учащиеся 11 классов закончили курс НВП с положительными оценками, из которых: на «отлично» - __ учащихся ___%, на «хорошо» - ___ учащихся ___%, на «удовлетворительно» - 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___учащихся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___%.</w:t>
      </w:r>
      <w:proofErr w:type="gramEnd"/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На основании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вышеизложенного</w:t>
      </w:r>
      <w:proofErr w:type="gramEnd"/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ПРИКАЗЫВАЮ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1. Считать окончившими курс начальной военной подготовки с оценками: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11___класс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i/>
          <w:iCs/>
          <w:color w:val="3C4046"/>
          <w:sz w:val="28"/>
          <w:szCs w:val="28"/>
          <w:lang w:eastAsia="ru-RU"/>
        </w:rPr>
        <w:t>(список учащихся с итоговыми оценками)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11___класс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i/>
          <w:iCs/>
          <w:color w:val="3C4046"/>
          <w:sz w:val="28"/>
          <w:szCs w:val="28"/>
          <w:lang w:eastAsia="ru-RU"/>
        </w:rPr>
        <w:t>(список учащихся с итоговыми оценками)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За отличные успехи по НВП объявить благодарность следующим учащимся:___________________________________________________________________________________________________________________________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3. Преподавателю-организатору  НВП выписку с итоговыми оценками по НВП и выписку из приказа направить в ООДО по месту прописки юношей.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Директор школы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        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«___»_____________20__г.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Об организации и проведении стрельб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из пневматического оружия с учащимися школы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        В соответствии с положением о сдаче зимнего Президентского многоборья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ПРИКАЗЫВАЮ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1. В период с января по февраль 20__ года провести стрельбу с учащимися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5-11 классов из пневматической винтовки в стрелковом тире школы.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 2. Преподавателю-организатору  НВП______________ стрельбы проводить организованно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согласно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утверждённого графика с соблюдением мер безопасности.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 3. Медсестре __________________ во время стрельб находится в стрелковом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тире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и быть готовой оказать при необходимости своевременную медицинскую помощь.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Директор школы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                                                         образец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lang w:eastAsia="ru-RU"/>
        </w:rPr>
        <w:t> </w:t>
      </w: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Приказ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«___»______________20__г.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О проведении учебно-полевых сборов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         В соответствии с решением Акима района и приказа 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Щучинского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районного отдела образования №____ от 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__________года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ПРИКАЗЫВАЮ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Для закрепления знаний и навыков по начальной военной подготовке юношей 10-х классов, провести с ними учебно-полевые сборы на базе спортивно-оздоровительного лагеря «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Жезказганец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» с___по_______20__года.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2. На полевые занятия привлечь учащихся-юношей 10-х классов в количестве ___ человек, сформировав из них учебное отделение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согласно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прилагаемого расчёта.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Командиром отделения назначить учащегося 10___ класса ______________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Юношам, освобождённым от учебно-полевых сборов по состоянию здоровья, представить справки ВКК до ______________20__года.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5. Классным руководителям 10-х классов совместно с преподавателем-организатором по НВП провести 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__________________родительское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собрание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на котором дать родителям полный перечень экипировки для учебно-полевых сборов.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6. Классным руководителям проверить подготовку юношей и представить их с полной экипировкой на строевой смотр ____________20__года </w:t>
      </w:r>
      <w:proofErr w:type="gram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proofErr w:type="spellStart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____часов</w:t>
      </w:r>
      <w:proofErr w:type="spellEnd"/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 Всем участникам учебно-полевых сборов строго выполнять распорядок дня в лагере, поддерживать организованность и порядок, соблюдать меры безопасности на практических занятиях.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 Данный приказ довести до всего педагогического коллектива  школы и учащихся 11-х классов.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</w:p>
    <w:p w:rsidR="005F6A1B" w:rsidRPr="005F6A1B" w:rsidRDefault="005F6A1B" w:rsidP="005F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eastAsia="ru-RU"/>
        </w:rPr>
      </w:pPr>
      <w:r w:rsidRPr="005F6A1B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Директор школы</w:t>
      </w:r>
    </w:p>
    <w:p w:rsidR="00FC379F" w:rsidRDefault="00FC379F"/>
    <w:sectPr w:rsidR="00FC379F" w:rsidSect="00FC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6A1B"/>
    <w:rsid w:val="005F6A1B"/>
    <w:rsid w:val="00FC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11718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2018-05-05T07:58:00Z</dcterms:created>
  <dcterms:modified xsi:type="dcterms:W3CDTF">2018-05-05T07:58:00Z</dcterms:modified>
</cp:coreProperties>
</file>